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2E297" w14:textId="7D1CCFF0" w:rsidR="0096731F" w:rsidRDefault="0096731F" w:rsidP="0096731F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Animal Food Safety Plan Summary Form</w:t>
      </w:r>
      <w:r w:rsidR="003321EC">
        <w:rPr>
          <w:rFonts w:ascii="Calibri" w:hAnsi="Calibri" w:cs="Calibri"/>
          <w:b/>
          <w:sz w:val="28"/>
          <w:szCs w:val="28"/>
        </w:rPr>
        <w:t xml:space="preserve"> (8)</w:t>
      </w:r>
      <w:bookmarkStart w:id="0" w:name="_GoBack"/>
      <w:bookmarkEnd w:id="0"/>
    </w:p>
    <w:p w14:paraId="55C20C8D" w14:textId="77777777" w:rsidR="0096731F" w:rsidRDefault="0096731F" w:rsidP="0096731F">
      <w:pPr>
        <w:rPr>
          <w:rFonts w:ascii="Calibri" w:hAnsi="Calibri" w:cs="Calibri"/>
        </w:rPr>
      </w:pPr>
    </w:p>
    <w:tbl>
      <w:tblPr>
        <w:tblW w:w="135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170"/>
        <w:gridCol w:w="1208"/>
        <w:gridCol w:w="1312"/>
        <w:gridCol w:w="1350"/>
        <w:gridCol w:w="1350"/>
        <w:gridCol w:w="1170"/>
        <w:gridCol w:w="1620"/>
        <w:gridCol w:w="1576"/>
        <w:gridCol w:w="1484"/>
      </w:tblGrid>
      <w:tr w:rsidR="0096731F" w14:paraId="2D7CE743" w14:textId="77777777" w:rsidTr="0096731F">
        <w:trPr>
          <w:trHeight w:val="413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623B" w14:textId="77777777" w:rsidR="0096731F" w:rsidRDefault="0096731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Process step and CCP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1F38" w14:textId="77777777" w:rsidR="0096731F" w:rsidRDefault="0096731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Hazard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5A25" w14:textId="77777777" w:rsidR="0096731F" w:rsidRDefault="0096731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Critical Limits for each CCP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1D21" w14:textId="77777777" w:rsidR="0096731F" w:rsidRDefault="0096731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Monitoring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2CBE" w14:textId="77777777" w:rsidR="0096731F" w:rsidRDefault="0096731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Corrective Action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3FE1" w14:textId="77777777" w:rsidR="0096731F" w:rsidRDefault="0096731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Verification Activities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5FD3" w14:textId="77777777" w:rsidR="0096731F" w:rsidRDefault="0096731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Record-keeping Procedure</w:t>
            </w:r>
          </w:p>
        </w:tc>
      </w:tr>
      <w:tr w:rsidR="0096731F" w14:paraId="296A62E7" w14:textId="77777777" w:rsidTr="0096731F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C55D" w14:textId="77777777" w:rsidR="0096731F" w:rsidRDefault="0096731F">
            <w:pPr>
              <w:rPr>
                <w:rFonts w:ascii="Calibri" w:hAnsi="Calibri" w:cs="Calibri"/>
                <w:b/>
                <w:sz w:val="24"/>
                <w:lang w:eastAsia="ko-KR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5A54" w14:textId="77777777" w:rsidR="0096731F" w:rsidRDefault="0096731F">
            <w:pPr>
              <w:rPr>
                <w:rFonts w:ascii="Calibri" w:hAnsi="Calibri" w:cs="Calibri"/>
                <w:b/>
                <w:sz w:val="24"/>
                <w:lang w:eastAsia="ko-KR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FE51" w14:textId="77777777" w:rsidR="0096731F" w:rsidRDefault="0096731F">
            <w:pPr>
              <w:rPr>
                <w:rFonts w:ascii="Calibri" w:hAnsi="Calibri" w:cs="Calibri"/>
                <w:b/>
                <w:sz w:val="24"/>
                <w:lang w:eastAsia="ko-K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2CF1" w14:textId="77777777" w:rsidR="0096731F" w:rsidRDefault="0096731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What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BFEA" w14:textId="77777777" w:rsidR="0096731F" w:rsidRDefault="0096731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How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4DD8" w14:textId="77777777" w:rsidR="0096731F" w:rsidRDefault="0096731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Frequency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4F80" w14:textId="77777777" w:rsidR="0096731F" w:rsidRDefault="0096731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Who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E140" w14:textId="77777777" w:rsidR="0096731F" w:rsidRDefault="0096731F">
            <w:pPr>
              <w:rPr>
                <w:rFonts w:ascii="Calibri" w:hAnsi="Calibri" w:cs="Calibri"/>
                <w:b/>
                <w:sz w:val="24"/>
                <w:lang w:eastAsia="ko-KR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48D7" w14:textId="77777777" w:rsidR="0096731F" w:rsidRDefault="0096731F">
            <w:pPr>
              <w:rPr>
                <w:rFonts w:ascii="Calibri" w:hAnsi="Calibri" w:cs="Calibri"/>
                <w:b/>
                <w:sz w:val="24"/>
                <w:lang w:eastAsia="ko-KR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2BDC" w14:textId="77777777" w:rsidR="0096731F" w:rsidRDefault="0096731F">
            <w:pPr>
              <w:rPr>
                <w:rFonts w:ascii="Calibri" w:hAnsi="Calibri" w:cs="Calibri"/>
                <w:b/>
                <w:sz w:val="24"/>
                <w:lang w:eastAsia="ko-KR"/>
              </w:rPr>
            </w:pPr>
          </w:p>
        </w:tc>
      </w:tr>
      <w:tr w:rsidR="0096731F" w14:paraId="7375A222" w14:textId="77777777" w:rsidTr="0096731F">
        <w:trPr>
          <w:trHeight w:val="186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F26F" w14:textId="77777777" w:rsidR="0096731F" w:rsidRDefault="0096731F">
            <w:pPr>
              <w:rPr>
                <w:rFonts w:ascii="Calibri" w:hAnsi="Calibri" w:cs="Calibri"/>
              </w:rPr>
            </w:pPr>
          </w:p>
          <w:p w14:paraId="2F418735" w14:textId="77777777" w:rsidR="0096731F" w:rsidRDefault="009673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</w:p>
          <w:p w14:paraId="7FECD1E5" w14:textId="77777777" w:rsidR="0096731F" w:rsidRDefault="0096731F">
            <w:pPr>
              <w:rPr>
                <w:rFonts w:ascii="Calibri" w:hAnsi="Calibri" w:cs="Calibri"/>
              </w:rPr>
            </w:pPr>
          </w:p>
          <w:p w14:paraId="3B3D2FA2" w14:textId="77777777" w:rsidR="0096731F" w:rsidRDefault="0096731F">
            <w:pPr>
              <w:rPr>
                <w:rFonts w:ascii="Calibri" w:hAnsi="Calibri" w:cs="Calibri"/>
              </w:rPr>
            </w:pPr>
          </w:p>
          <w:p w14:paraId="355933FE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5E75" w14:textId="77777777" w:rsidR="0096731F" w:rsidRDefault="0096731F">
            <w:pPr>
              <w:rPr>
                <w:rFonts w:ascii="Calibri" w:hAnsi="Calibri" w:cs="Calibri"/>
              </w:rPr>
            </w:pPr>
          </w:p>
          <w:p w14:paraId="53307769" w14:textId="77777777" w:rsidR="0096731F" w:rsidRDefault="009673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C6DF" w14:textId="77777777" w:rsidR="0096731F" w:rsidRDefault="0096731F">
            <w:pPr>
              <w:rPr>
                <w:rFonts w:ascii="Calibri" w:hAnsi="Calibri" w:cs="Calibri"/>
              </w:rPr>
            </w:pPr>
          </w:p>
          <w:p w14:paraId="131716AE" w14:textId="77777777" w:rsidR="0096731F" w:rsidRDefault="0096731F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</w:p>
          <w:p w14:paraId="77CDD77E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E526" w14:textId="77777777" w:rsidR="0096731F" w:rsidRDefault="0096731F">
            <w:pPr>
              <w:rPr>
                <w:rFonts w:ascii="Calibri" w:hAnsi="Calibri" w:cs="Calibri"/>
              </w:rPr>
            </w:pPr>
          </w:p>
          <w:p w14:paraId="1EF3BDB2" w14:textId="77777777" w:rsidR="0096731F" w:rsidRDefault="009673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</w:p>
          <w:p w14:paraId="07C115CE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45E6" w14:textId="77777777" w:rsidR="0096731F" w:rsidRDefault="0096731F">
            <w:pPr>
              <w:rPr>
                <w:rFonts w:ascii="Calibri" w:hAnsi="Calibri" w:cs="Calibri"/>
              </w:rPr>
            </w:pPr>
          </w:p>
          <w:p w14:paraId="427C35A9" w14:textId="77777777" w:rsidR="0096731F" w:rsidRDefault="0096731F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</w:p>
          <w:p w14:paraId="32237B92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E74" w14:textId="77777777" w:rsidR="0096731F" w:rsidRDefault="0096731F">
            <w:pPr>
              <w:rPr>
                <w:rFonts w:ascii="Calibri" w:hAnsi="Calibri" w:cs="Calibri"/>
              </w:rPr>
            </w:pPr>
          </w:p>
          <w:p w14:paraId="73C20685" w14:textId="77777777" w:rsidR="0096731F" w:rsidRDefault="009673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06DD" w14:textId="77777777" w:rsidR="0096731F" w:rsidRDefault="0096731F">
            <w:pPr>
              <w:rPr>
                <w:rFonts w:ascii="Calibri" w:hAnsi="Calibri" w:cs="Calibri"/>
                <w:bCs/>
              </w:rPr>
            </w:pPr>
          </w:p>
          <w:p w14:paraId="71F13183" w14:textId="77777777" w:rsidR="0096731F" w:rsidRDefault="0096731F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</w:p>
          <w:p w14:paraId="4D0557B7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DB53" w14:textId="77777777" w:rsidR="0096731F" w:rsidRDefault="0096731F">
            <w:pPr>
              <w:rPr>
                <w:rFonts w:ascii="Calibri" w:hAnsi="Calibri" w:cs="Calibri"/>
              </w:rPr>
            </w:pPr>
          </w:p>
          <w:p w14:paraId="45A4E2CF" w14:textId="77777777" w:rsidR="0096731F" w:rsidRDefault="0096731F">
            <w:pPr>
              <w:tabs>
                <w:tab w:val="left" w:pos="-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-62" w:right="-15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</w:p>
          <w:p w14:paraId="619DE900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A1FC" w14:textId="77777777" w:rsidR="0096731F" w:rsidRDefault="0096731F">
            <w:pPr>
              <w:rPr>
                <w:rFonts w:ascii="Calibri" w:hAnsi="Calibri" w:cs="Calibri"/>
              </w:rPr>
            </w:pPr>
          </w:p>
          <w:p w14:paraId="6D52F31F" w14:textId="77777777" w:rsidR="0096731F" w:rsidRDefault="0096731F">
            <w:pPr>
              <w:ind w:left="-21" w:right="-152" w:firstLine="21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245DD68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B3F9" w14:textId="77777777" w:rsidR="0096731F" w:rsidRDefault="0096731F">
            <w:pPr>
              <w:rPr>
                <w:rFonts w:ascii="Calibri" w:hAnsi="Calibri" w:cs="Calibri"/>
              </w:rPr>
            </w:pPr>
          </w:p>
          <w:p w14:paraId="0C444575" w14:textId="77777777" w:rsidR="0096731F" w:rsidRDefault="0096731F">
            <w:pPr>
              <w:ind w:left="-64" w:right="-108" w:hanging="60"/>
              <w:rPr>
                <w:rFonts w:ascii="Calibri" w:hAnsi="Calibri" w:cs="Calibri"/>
                <w:bCs/>
              </w:rPr>
            </w:pPr>
          </w:p>
          <w:p w14:paraId="32293F7E" w14:textId="77777777" w:rsidR="0096731F" w:rsidRDefault="0096731F">
            <w:pPr>
              <w:rPr>
                <w:rFonts w:ascii="Calibri" w:hAnsi="Calibri" w:cs="Calibri"/>
              </w:rPr>
            </w:pPr>
          </w:p>
        </w:tc>
      </w:tr>
      <w:tr w:rsidR="0096731F" w14:paraId="380E75D5" w14:textId="77777777" w:rsidTr="0096731F">
        <w:trPr>
          <w:trHeight w:val="188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D8A2" w14:textId="77777777" w:rsidR="0096731F" w:rsidRDefault="0096731F">
            <w:pPr>
              <w:rPr>
                <w:rFonts w:ascii="Calibri" w:hAnsi="Calibri" w:cs="Calibri"/>
              </w:rPr>
            </w:pPr>
          </w:p>
          <w:p w14:paraId="7A587014" w14:textId="77777777" w:rsidR="0096731F" w:rsidRDefault="0096731F">
            <w:pPr>
              <w:rPr>
                <w:rFonts w:ascii="Calibri" w:hAnsi="Calibri" w:cs="Calibri"/>
              </w:rPr>
            </w:pPr>
          </w:p>
          <w:p w14:paraId="2DD09612" w14:textId="77777777" w:rsidR="0096731F" w:rsidRDefault="0096731F">
            <w:pPr>
              <w:rPr>
                <w:rFonts w:ascii="Calibri" w:hAnsi="Calibri" w:cs="Calibri"/>
              </w:rPr>
            </w:pPr>
          </w:p>
          <w:p w14:paraId="361A0330" w14:textId="77777777" w:rsidR="0096731F" w:rsidRDefault="0096731F">
            <w:pPr>
              <w:rPr>
                <w:rFonts w:ascii="Calibri" w:hAnsi="Calibri" w:cs="Calibri"/>
              </w:rPr>
            </w:pPr>
          </w:p>
          <w:p w14:paraId="1EF90954" w14:textId="77777777" w:rsidR="0096731F" w:rsidRDefault="0096731F">
            <w:pPr>
              <w:rPr>
                <w:rFonts w:ascii="Calibri" w:hAnsi="Calibri" w:cs="Calibri"/>
              </w:rPr>
            </w:pPr>
          </w:p>
          <w:p w14:paraId="52E79A88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408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0B77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B5CA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CCE4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1DBE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F6D7" w14:textId="77777777" w:rsidR="0096731F" w:rsidRDefault="0096731F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066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3F09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F7FD" w14:textId="77777777" w:rsidR="0096731F" w:rsidRDefault="0096731F">
            <w:pPr>
              <w:rPr>
                <w:rFonts w:ascii="Calibri" w:hAnsi="Calibri" w:cs="Calibri"/>
              </w:rPr>
            </w:pPr>
          </w:p>
        </w:tc>
      </w:tr>
      <w:tr w:rsidR="0096731F" w14:paraId="599C2513" w14:textId="77777777" w:rsidTr="0096731F">
        <w:trPr>
          <w:trHeight w:val="188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4CD0" w14:textId="77777777" w:rsidR="0096731F" w:rsidRDefault="0096731F">
            <w:pPr>
              <w:rPr>
                <w:rFonts w:ascii="Calibri" w:hAnsi="Calibri" w:cs="Calibri"/>
              </w:rPr>
            </w:pPr>
          </w:p>
          <w:p w14:paraId="1B4E98A3" w14:textId="77777777" w:rsidR="0096731F" w:rsidRDefault="0096731F">
            <w:pPr>
              <w:rPr>
                <w:rFonts w:ascii="Calibri" w:hAnsi="Calibri" w:cs="Calibri"/>
              </w:rPr>
            </w:pPr>
          </w:p>
          <w:p w14:paraId="31426D39" w14:textId="77777777" w:rsidR="0096731F" w:rsidRDefault="0096731F">
            <w:pPr>
              <w:rPr>
                <w:rFonts w:ascii="Calibri" w:hAnsi="Calibri" w:cs="Calibri"/>
              </w:rPr>
            </w:pPr>
          </w:p>
          <w:p w14:paraId="5C64EC89" w14:textId="77777777" w:rsidR="0096731F" w:rsidRDefault="0096731F">
            <w:pPr>
              <w:rPr>
                <w:rFonts w:ascii="Calibri" w:hAnsi="Calibri" w:cs="Calibri"/>
              </w:rPr>
            </w:pPr>
          </w:p>
          <w:p w14:paraId="26D332E4" w14:textId="77777777" w:rsidR="0096731F" w:rsidRDefault="0096731F">
            <w:pPr>
              <w:rPr>
                <w:rFonts w:ascii="Calibri" w:hAnsi="Calibri" w:cs="Calibri"/>
              </w:rPr>
            </w:pPr>
          </w:p>
          <w:p w14:paraId="0F54169E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714F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A93B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2BDA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27DB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D859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955D" w14:textId="77777777" w:rsidR="0096731F" w:rsidRDefault="0096731F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F21E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40DC" w14:textId="77777777" w:rsidR="0096731F" w:rsidRDefault="0096731F">
            <w:pPr>
              <w:rPr>
                <w:rFonts w:ascii="Calibri" w:hAnsi="Calibri" w:cs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191" w14:textId="77777777" w:rsidR="0096731F" w:rsidRDefault="0096731F">
            <w:pPr>
              <w:rPr>
                <w:rFonts w:ascii="Calibri" w:hAnsi="Calibri" w:cs="Calibri"/>
              </w:rPr>
            </w:pPr>
          </w:p>
        </w:tc>
      </w:tr>
    </w:tbl>
    <w:p w14:paraId="56473C18" w14:textId="77777777" w:rsidR="0096731F" w:rsidRDefault="0096731F" w:rsidP="0096731F">
      <w:pPr>
        <w:ind w:left="-180"/>
        <w:rPr>
          <w:rFonts w:ascii="Calibri" w:hAnsi="Calibri" w:cs="Calibri"/>
          <w:lang w:eastAsia="ko-KR"/>
        </w:rPr>
      </w:pPr>
    </w:p>
    <w:p w14:paraId="05D937AB" w14:textId="77777777" w:rsidR="0096731F" w:rsidRDefault="0096731F" w:rsidP="0096731F">
      <w:pPr>
        <w:ind w:left="-18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Approved ___________________________________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Date: ________________________</w:t>
      </w:r>
    </w:p>
    <w:p w14:paraId="79395184" w14:textId="77777777" w:rsidR="0096731F" w:rsidRDefault="0096731F" w:rsidP="0096731F">
      <w:pPr>
        <w:pStyle w:val="Title"/>
        <w:jc w:val="left"/>
        <w:rPr>
          <w:rFonts w:ascii="Calibri" w:hAnsi="Calibri" w:cs="Calibri"/>
          <w:sz w:val="24"/>
        </w:rPr>
      </w:pPr>
    </w:p>
    <w:p w14:paraId="26F93036" w14:textId="77777777" w:rsidR="0096731F" w:rsidRDefault="0096731F" w:rsidP="0096731F">
      <w:pPr>
        <w:ind w:left="-180"/>
        <w:rPr>
          <w:rFonts w:ascii="Calibri" w:hAnsi="Calibri" w:cs="Calibri"/>
          <w:sz w:val="24"/>
        </w:rPr>
      </w:pPr>
    </w:p>
    <w:p w14:paraId="4BE5393C" w14:textId="77777777" w:rsidR="004A4495" w:rsidRDefault="004A4495">
      <w:pPr>
        <w:rPr>
          <w:rFonts w:ascii="Times New Roman" w:hAnsi="Times New Roman"/>
          <w:b/>
          <w:bCs/>
          <w:sz w:val="16"/>
          <w:szCs w:val="16"/>
        </w:rPr>
      </w:pPr>
    </w:p>
    <w:sectPr w:rsidR="004A4495">
      <w:endnotePr>
        <w:numFmt w:val="decimal"/>
      </w:endnotePr>
      <w:pgSz w:w="15840" w:h="12240" w:orient="landscape"/>
      <w:pgMar w:top="720" w:right="720" w:bottom="576" w:left="720" w:header="720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37"/>
    <w:rsid w:val="0007152D"/>
    <w:rsid w:val="000C0871"/>
    <w:rsid w:val="00131687"/>
    <w:rsid w:val="001B58CB"/>
    <w:rsid w:val="001D3FD3"/>
    <w:rsid w:val="002654BE"/>
    <w:rsid w:val="002A46DC"/>
    <w:rsid w:val="002F44B4"/>
    <w:rsid w:val="003321EC"/>
    <w:rsid w:val="0046269E"/>
    <w:rsid w:val="004A4495"/>
    <w:rsid w:val="004B0353"/>
    <w:rsid w:val="004D3EA8"/>
    <w:rsid w:val="005E0047"/>
    <w:rsid w:val="00611AB8"/>
    <w:rsid w:val="006F784E"/>
    <w:rsid w:val="007E46EE"/>
    <w:rsid w:val="00882E0F"/>
    <w:rsid w:val="00891BEB"/>
    <w:rsid w:val="00950DB4"/>
    <w:rsid w:val="0096731F"/>
    <w:rsid w:val="00B77B37"/>
    <w:rsid w:val="00B848AC"/>
    <w:rsid w:val="00F66B79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E8903"/>
  <w15:chartTrackingRefBased/>
  <w15:docId w15:val="{BBCFB8E0-9F00-48A3-A386-C6494C93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/>
      <w:autoSpaceDE/>
      <w:autoSpaceDN/>
      <w:adjustRightInd/>
      <w:jc w:val="center"/>
    </w:pPr>
    <w:rPr>
      <w:rFonts w:cs="Arial"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96731F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Identifying Recordkeeping and Verification Procedures</vt:lpstr>
    </vt:vector>
  </TitlesOfParts>
  <Company>Grain Science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Recordkeeping and Verification Procedures</dc:title>
  <dc:subject/>
  <dc:creator>mdf1233</dc:creator>
  <cp:keywords/>
  <dc:description/>
  <cp:lastModifiedBy>Timothy J. Herrman</cp:lastModifiedBy>
  <cp:revision>2</cp:revision>
  <cp:lastPrinted>2006-10-30T21:22:00Z</cp:lastPrinted>
  <dcterms:created xsi:type="dcterms:W3CDTF">2021-07-02T17:15:00Z</dcterms:created>
  <dcterms:modified xsi:type="dcterms:W3CDTF">2021-07-02T17:15:00Z</dcterms:modified>
</cp:coreProperties>
</file>